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D3752C" w:rsidRPr="00D65487" w:rsidRDefault="008C7934" w:rsidP="00D32DF1">
      <w:pPr>
        <w:pStyle w:val="a4"/>
        <w:spacing w:line="240" w:lineRule="auto"/>
        <w:ind w:firstLine="0"/>
        <w:rPr>
          <w:sz w:val="28"/>
          <w:szCs w:val="28"/>
          <w:u w:val="single"/>
        </w:rPr>
      </w:pPr>
      <w:r>
        <w:rPr>
          <w:sz w:val="28"/>
          <w:szCs w:val="28"/>
        </w:rPr>
        <w:t xml:space="preserve">Наименование проекта решения: </w:t>
      </w:r>
      <w:r w:rsidR="008870FB" w:rsidRPr="005E4C3D">
        <w:rPr>
          <w:sz w:val="28"/>
          <w:szCs w:val="28"/>
          <w:u w:val="single"/>
        </w:rPr>
        <w:t xml:space="preserve">«О единой форме разрешительного документа, применяемого в соответствии с Соглашением о </w:t>
      </w:r>
      <w:r w:rsidR="00D65487">
        <w:rPr>
          <w:sz w:val="28"/>
          <w:szCs w:val="28"/>
          <w:u w:val="single"/>
        </w:rPr>
        <w:t xml:space="preserve">трансграничном </w:t>
      </w:r>
      <w:r w:rsidR="008870FB" w:rsidRPr="005E4C3D">
        <w:rPr>
          <w:sz w:val="28"/>
          <w:szCs w:val="28"/>
          <w:u w:val="single"/>
        </w:rPr>
        <w:t xml:space="preserve">перемещении </w:t>
      </w:r>
      <w:r w:rsidR="00D65487">
        <w:rPr>
          <w:sz w:val="28"/>
          <w:szCs w:val="28"/>
          <w:u w:val="single"/>
        </w:rPr>
        <w:t>опасных отходов по таможенной территории Евразийского  экономического союза от 9 августа 2019 года»</w:t>
      </w:r>
      <w:r w:rsidR="00D32DF1" w:rsidRPr="005E4C3D">
        <w:rPr>
          <w:bCs/>
          <w:sz w:val="28"/>
          <w:szCs w:val="28"/>
        </w:rPr>
        <w:t xml:space="preserve">. </w:t>
      </w:r>
    </w:p>
    <w:p w:rsidR="00D65487" w:rsidRPr="00BF317E" w:rsidRDefault="00D65487" w:rsidP="00D3752C">
      <w:pPr>
        <w:pStyle w:val="a8"/>
        <w:rPr>
          <w:lang w:val="ru-RU"/>
        </w:rPr>
      </w:pPr>
    </w:p>
    <w:p w:rsidR="00D65487" w:rsidRPr="00BF317E" w:rsidRDefault="00D65487" w:rsidP="00D3752C">
      <w:pPr>
        <w:pStyle w:val="a8"/>
        <w:rPr>
          <w:lang w:val="ru-RU"/>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5238E8" w:rsidRDefault="00D3752C" w:rsidP="00A7377F">
            <w:pPr>
              <w:pStyle w:val="a7"/>
              <w:spacing w:line="240" w:lineRule="auto"/>
              <w:ind w:left="-57" w:right="-57"/>
              <w:jc w:val="left"/>
              <w:rPr>
                <w:sz w:val="26"/>
                <w:szCs w:val="26"/>
              </w:rPr>
            </w:pPr>
            <w:r w:rsidRPr="005238E8">
              <w:rPr>
                <w:sz w:val="26"/>
                <w:szCs w:val="26"/>
              </w:rPr>
              <w:t>Сроки заполнения опросного листа (проведения публичного обсуждения проекта решения ЕЭК):</w:t>
            </w:r>
          </w:p>
          <w:p w:rsidR="00D3752C" w:rsidRPr="005238E8" w:rsidRDefault="00D3752C" w:rsidP="00A7377F">
            <w:pPr>
              <w:pStyle w:val="a7"/>
              <w:spacing w:line="240" w:lineRule="auto"/>
              <w:ind w:left="-57" w:right="-57"/>
              <w:jc w:val="left"/>
              <w:rPr>
                <w:sz w:val="26"/>
                <w:szCs w:val="26"/>
              </w:rPr>
            </w:pPr>
          </w:p>
          <w:p w:rsidR="00D3752C" w:rsidRPr="005238E8" w:rsidRDefault="00AA3418" w:rsidP="00A7377F">
            <w:pPr>
              <w:pStyle w:val="a7"/>
              <w:spacing w:line="240" w:lineRule="auto"/>
              <w:ind w:left="-57" w:right="-57"/>
              <w:jc w:val="left"/>
              <w:rPr>
                <w:sz w:val="26"/>
                <w:szCs w:val="26"/>
              </w:rPr>
            </w:pPr>
            <w:r>
              <w:rPr>
                <w:sz w:val="26"/>
                <w:szCs w:val="26"/>
              </w:rPr>
              <w:t>Начало: «</w:t>
            </w:r>
            <w:r w:rsidR="006E261E">
              <w:rPr>
                <w:sz w:val="26"/>
                <w:szCs w:val="26"/>
              </w:rPr>
              <w:t>8</w:t>
            </w:r>
            <w:r w:rsidR="00D3752C" w:rsidRPr="005238E8">
              <w:rPr>
                <w:sz w:val="26"/>
                <w:szCs w:val="26"/>
              </w:rPr>
              <w:t>»</w:t>
            </w:r>
            <w:r w:rsidR="008870FB">
              <w:rPr>
                <w:sz w:val="26"/>
                <w:szCs w:val="26"/>
              </w:rPr>
              <w:t xml:space="preserve"> </w:t>
            </w:r>
            <w:r w:rsidR="00D65487">
              <w:rPr>
                <w:sz w:val="26"/>
                <w:szCs w:val="26"/>
              </w:rPr>
              <w:t xml:space="preserve">октября </w:t>
            </w:r>
            <w:r w:rsidR="001E6CBE">
              <w:rPr>
                <w:sz w:val="26"/>
                <w:szCs w:val="26"/>
              </w:rPr>
              <w:t xml:space="preserve"> </w:t>
            </w:r>
            <w:r>
              <w:rPr>
                <w:sz w:val="26"/>
                <w:szCs w:val="26"/>
              </w:rPr>
              <w:br/>
            </w:r>
            <w:r w:rsidR="00D3752C" w:rsidRPr="005238E8">
              <w:rPr>
                <w:sz w:val="26"/>
                <w:szCs w:val="26"/>
              </w:rPr>
              <w:t>20</w:t>
            </w:r>
            <w:r w:rsidR="008C7934" w:rsidRPr="005238E8">
              <w:rPr>
                <w:sz w:val="26"/>
                <w:szCs w:val="26"/>
              </w:rPr>
              <w:t>1</w:t>
            </w:r>
            <w:r w:rsidR="00D65487">
              <w:rPr>
                <w:sz w:val="26"/>
                <w:szCs w:val="26"/>
              </w:rPr>
              <w:t>9</w:t>
            </w:r>
            <w:r w:rsidR="00D3752C" w:rsidRPr="005238E8">
              <w:rPr>
                <w:sz w:val="26"/>
                <w:szCs w:val="26"/>
              </w:rPr>
              <w:t xml:space="preserve"> г.</w:t>
            </w:r>
          </w:p>
          <w:p w:rsidR="001727B9" w:rsidRDefault="008C7934" w:rsidP="001727B9">
            <w:pPr>
              <w:pStyle w:val="a7"/>
              <w:spacing w:line="240" w:lineRule="auto"/>
              <w:ind w:left="-57" w:right="-57"/>
              <w:jc w:val="left"/>
              <w:rPr>
                <w:sz w:val="26"/>
                <w:szCs w:val="26"/>
              </w:rPr>
            </w:pPr>
            <w:r w:rsidRPr="005238E8">
              <w:rPr>
                <w:sz w:val="26"/>
                <w:szCs w:val="26"/>
              </w:rPr>
              <w:t>Окончание: «</w:t>
            </w:r>
            <w:r w:rsidR="007878F6">
              <w:rPr>
                <w:sz w:val="26"/>
                <w:szCs w:val="26"/>
              </w:rPr>
              <w:t>7</w:t>
            </w:r>
            <w:bookmarkStart w:id="0" w:name="_GoBack"/>
            <w:bookmarkEnd w:id="0"/>
            <w:r w:rsidR="00D3752C" w:rsidRPr="005238E8">
              <w:rPr>
                <w:sz w:val="26"/>
                <w:szCs w:val="26"/>
              </w:rPr>
              <w:t>»</w:t>
            </w:r>
            <w:r w:rsidRPr="005238E8">
              <w:rPr>
                <w:sz w:val="26"/>
                <w:szCs w:val="26"/>
              </w:rPr>
              <w:t xml:space="preserve"> </w:t>
            </w:r>
            <w:r w:rsidR="00D65487">
              <w:rPr>
                <w:sz w:val="26"/>
                <w:szCs w:val="26"/>
              </w:rPr>
              <w:t xml:space="preserve">ноября </w:t>
            </w:r>
          </w:p>
          <w:p w:rsidR="00D3752C" w:rsidRPr="005238E8" w:rsidRDefault="00D3752C" w:rsidP="00D65487">
            <w:pPr>
              <w:pStyle w:val="a7"/>
              <w:spacing w:line="240" w:lineRule="auto"/>
              <w:ind w:left="-57" w:right="-57"/>
              <w:jc w:val="left"/>
              <w:rPr>
                <w:b/>
                <w:sz w:val="26"/>
                <w:szCs w:val="26"/>
              </w:rPr>
            </w:pPr>
            <w:r w:rsidRPr="005238E8">
              <w:rPr>
                <w:sz w:val="26"/>
                <w:szCs w:val="26"/>
              </w:rPr>
              <w:t>20</w:t>
            </w:r>
            <w:r w:rsidR="008C7934" w:rsidRPr="005238E8">
              <w:rPr>
                <w:sz w:val="26"/>
                <w:szCs w:val="26"/>
              </w:rPr>
              <w:t>1</w:t>
            </w:r>
            <w:r w:rsidR="00D65487">
              <w:rPr>
                <w:sz w:val="26"/>
                <w:szCs w:val="26"/>
              </w:rPr>
              <w:t>9</w:t>
            </w:r>
            <w:r w:rsidRPr="005238E8">
              <w:rPr>
                <w:sz w:val="26"/>
                <w:szCs w:val="26"/>
              </w:rPr>
              <w:t>г.</w:t>
            </w:r>
          </w:p>
        </w:tc>
        <w:tc>
          <w:tcPr>
            <w:tcW w:w="6062" w:type="dxa"/>
          </w:tcPr>
          <w:p w:rsidR="00E61CB5" w:rsidRPr="005238E8" w:rsidRDefault="00D3752C" w:rsidP="00E61CB5">
            <w:pPr>
              <w:ind w:left="170"/>
              <w:jc w:val="both"/>
              <w:rPr>
                <w:sz w:val="26"/>
                <w:szCs w:val="26"/>
                <w:u w:val="single"/>
              </w:rPr>
            </w:pPr>
            <w:r w:rsidRPr="005238E8">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5238E8">
              <w:rPr>
                <w:sz w:val="26"/>
                <w:szCs w:val="26"/>
              </w:rPr>
              <w:t xml:space="preserve"> </w:t>
            </w:r>
            <w:r w:rsidR="00E61CB5" w:rsidRPr="005238E8">
              <w:rPr>
                <w:sz w:val="26"/>
                <w:szCs w:val="26"/>
                <w:u w:val="single"/>
              </w:rPr>
              <w:t>на электронную почту.</w:t>
            </w:r>
          </w:p>
          <w:p w:rsidR="00D3752C" w:rsidRPr="005238E8" w:rsidRDefault="00D3752C" w:rsidP="00E61CB5">
            <w:pPr>
              <w:ind w:left="170"/>
              <w:jc w:val="both"/>
              <w:rPr>
                <w:sz w:val="26"/>
                <w:szCs w:val="26"/>
              </w:rPr>
            </w:pPr>
            <w:r w:rsidRPr="005238E8">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5238E8" w:rsidRDefault="00D3752C" w:rsidP="00A7377F">
            <w:pPr>
              <w:pStyle w:val="a7"/>
              <w:spacing w:line="240" w:lineRule="auto"/>
              <w:ind w:left="170"/>
              <w:rPr>
                <w:sz w:val="26"/>
                <w:szCs w:val="26"/>
                <w:u w:val="single"/>
              </w:rPr>
            </w:pPr>
            <w:r w:rsidRPr="005238E8">
              <w:rPr>
                <w:sz w:val="26"/>
                <w:szCs w:val="26"/>
              </w:rPr>
              <w:t>Фамилия, имя, отчество</w:t>
            </w:r>
            <w:r w:rsidR="008C7934" w:rsidRPr="005238E8">
              <w:rPr>
                <w:sz w:val="26"/>
                <w:szCs w:val="26"/>
              </w:rPr>
              <w:t xml:space="preserve">: </w:t>
            </w:r>
            <w:r w:rsidR="00D65487">
              <w:rPr>
                <w:sz w:val="26"/>
                <w:szCs w:val="26"/>
              </w:rPr>
              <w:t>Ковалева Наталья Николаевна</w:t>
            </w:r>
          </w:p>
          <w:p w:rsidR="00D3752C" w:rsidRPr="005238E8" w:rsidRDefault="00D3752C" w:rsidP="00A7377F">
            <w:pPr>
              <w:pStyle w:val="a7"/>
              <w:spacing w:line="240" w:lineRule="auto"/>
              <w:ind w:left="170"/>
              <w:rPr>
                <w:sz w:val="26"/>
                <w:szCs w:val="26"/>
              </w:rPr>
            </w:pPr>
            <w:r w:rsidRPr="005238E8">
              <w:rPr>
                <w:sz w:val="26"/>
                <w:szCs w:val="26"/>
              </w:rPr>
              <w:t>Должность</w:t>
            </w:r>
            <w:r w:rsidR="008C7934" w:rsidRPr="005238E8">
              <w:rPr>
                <w:sz w:val="26"/>
                <w:szCs w:val="26"/>
              </w:rPr>
              <w:t xml:space="preserve">: </w:t>
            </w:r>
            <w:r w:rsidR="001613DD" w:rsidRPr="007721C7">
              <w:rPr>
                <w:sz w:val="26"/>
                <w:szCs w:val="26"/>
                <w:u w:val="single"/>
              </w:rPr>
              <w:t xml:space="preserve">советник </w:t>
            </w:r>
            <w:r w:rsidR="008C7934" w:rsidRPr="007721C7">
              <w:rPr>
                <w:sz w:val="26"/>
                <w:szCs w:val="26"/>
                <w:u w:val="single"/>
              </w:rPr>
              <w:t>отдела</w:t>
            </w:r>
            <w:r w:rsidR="008C7934" w:rsidRPr="005238E8">
              <w:rPr>
                <w:sz w:val="26"/>
                <w:szCs w:val="26"/>
                <w:u w:val="single"/>
              </w:rPr>
              <w:t xml:space="preserve"> </w:t>
            </w:r>
            <w:r w:rsidR="008870FB">
              <w:rPr>
                <w:sz w:val="26"/>
                <w:szCs w:val="26"/>
                <w:u w:val="single"/>
              </w:rPr>
              <w:t xml:space="preserve">нетарифного регулирования </w:t>
            </w:r>
            <w:r w:rsidR="00AA3418">
              <w:rPr>
                <w:sz w:val="26"/>
                <w:szCs w:val="26"/>
                <w:u w:val="single"/>
              </w:rPr>
              <w:t>Департамента таможенно-тарифного и нетарифного регулирования</w:t>
            </w:r>
          </w:p>
          <w:p w:rsidR="008C7934" w:rsidRPr="005238E8" w:rsidRDefault="00D3752C" w:rsidP="00A7377F">
            <w:pPr>
              <w:pStyle w:val="a7"/>
              <w:spacing w:line="240" w:lineRule="auto"/>
              <w:ind w:left="170"/>
              <w:rPr>
                <w:sz w:val="26"/>
                <w:szCs w:val="26"/>
              </w:rPr>
            </w:pPr>
            <w:r w:rsidRPr="005238E8">
              <w:rPr>
                <w:sz w:val="26"/>
                <w:szCs w:val="26"/>
              </w:rPr>
              <w:t>Адрес электронной почты</w:t>
            </w:r>
            <w:r w:rsidR="008C7934" w:rsidRPr="005238E8">
              <w:rPr>
                <w:sz w:val="26"/>
                <w:szCs w:val="26"/>
              </w:rPr>
              <w:t>:</w:t>
            </w:r>
          </w:p>
          <w:p w:rsidR="00AA3418" w:rsidRPr="00D65487" w:rsidRDefault="00D37323" w:rsidP="00A7377F">
            <w:pPr>
              <w:pStyle w:val="a7"/>
              <w:spacing w:line="240" w:lineRule="auto"/>
              <w:ind w:left="170"/>
              <w:rPr>
                <w:bCs/>
                <w:sz w:val="26"/>
                <w:szCs w:val="26"/>
                <w:u w:val="single"/>
              </w:rPr>
            </w:pPr>
            <w:hyperlink r:id="rId8" w:history="1">
              <w:r w:rsidR="00D65487" w:rsidRPr="00D65487">
                <w:rPr>
                  <w:rStyle w:val="ae"/>
                  <w:bCs/>
                  <w:color w:val="auto"/>
                  <w:sz w:val="26"/>
                  <w:szCs w:val="26"/>
                  <w:lang w:val="en-US"/>
                </w:rPr>
                <w:t>kovaleva</w:t>
              </w:r>
              <w:r w:rsidR="00D65487" w:rsidRPr="00D65487">
                <w:rPr>
                  <w:rStyle w:val="ae"/>
                  <w:bCs/>
                  <w:color w:val="auto"/>
                  <w:sz w:val="26"/>
                  <w:szCs w:val="26"/>
                </w:rPr>
                <w:t>@</w:t>
              </w:r>
              <w:r w:rsidR="00D65487" w:rsidRPr="00D65487">
                <w:rPr>
                  <w:rStyle w:val="ae"/>
                  <w:bCs/>
                  <w:color w:val="auto"/>
                  <w:sz w:val="26"/>
                  <w:szCs w:val="26"/>
                  <w:lang w:val="en-US"/>
                </w:rPr>
                <w:t>eecommission</w:t>
              </w:r>
              <w:r w:rsidR="00D65487" w:rsidRPr="00D65487">
                <w:rPr>
                  <w:rStyle w:val="ae"/>
                  <w:bCs/>
                  <w:color w:val="auto"/>
                  <w:sz w:val="26"/>
                  <w:szCs w:val="26"/>
                </w:rPr>
                <w:t>.</w:t>
              </w:r>
              <w:r w:rsidR="00D65487" w:rsidRPr="00D65487">
                <w:rPr>
                  <w:rStyle w:val="ae"/>
                  <w:bCs/>
                  <w:color w:val="auto"/>
                  <w:sz w:val="26"/>
                  <w:szCs w:val="26"/>
                  <w:lang w:val="en-US"/>
                </w:rPr>
                <w:t>org</w:t>
              </w:r>
            </w:hyperlink>
          </w:p>
          <w:p w:rsidR="00D3752C" w:rsidRPr="00BF317E" w:rsidRDefault="00D3752C" w:rsidP="00A7377F">
            <w:pPr>
              <w:pStyle w:val="a7"/>
              <w:spacing w:line="240" w:lineRule="auto"/>
              <w:ind w:left="170"/>
              <w:rPr>
                <w:sz w:val="26"/>
                <w:szCs w:val="26"/>
              </w:rPr>
            </w:pPr>
            <w:r w:rsidRPr="005238E8">
              <w:rPr>
                <w:sz w:val="26"/>
                <w:szCs w:val="26"/>
              </w:rPr>
              <w:t xml:space="preserve">Телефон </w:t>
            </w:r>
            <w:r w:rsidR="008C7934" w:rsidRPr="005238E8">
              <w:rPr>
                <w:sz w:val="26"/>
                <w:szCs w:val="26"/>
                <w:u w:val="single"/>
              </w:rPr>
              <w:t>8 (495) 669-24-00 доб. 3</w:t>
            </w:r>
            <w:r w:rsidR="00AA3418">
              <w:rPr>
                <w:sz w:val="26"/>
                <w:szCs w:val="26"/>
                <w:u w:val="single"/>
              </w:rPr>
              <w:t>0</w:t>
            </w:r>
            <w:r w:rsidR="008C7934" w:rsidRPr="005238E8">
              <w:rPr>
                <w:sz w:val="26"/>
                <w:szCs w:val="26"/>
                <w:u w:val="single"/>
              </w:rPr>
              <w:t>-</w:t>
            </w:r>
            <w:r w:rsidR="00D65487" w:rsidRPr="00D65487">
              <w:rPr>
                <w:sz w:val="26"/>
                <w:szCs w:val="26"/>
                <w:u w:val="single"/>
              </w:rPr>
              <w:t>2</w:t>
            </w:r>
            <w:r w:rsidR="00D65487" w:rsidRPr="00BF317E">
              <w:rPr>
                <w:sz w:val="26"/>
                <w:szCs w:val="26"/>
                <w:u w:val="single"/>
              </w:rPr>
              <w:t>6</w:t>
            </w:r>
          </w:p>
          <w:p w:rsidR="00377A65" w:rsidRPr="00793C68" w:rsidRDefault="00D3752C" w:rsidP="0012769A">
            <w:pPr>
              <w:pStyle w:val="a7"/>
              <w:spacing w:line="240" w:lineRule="auto"/>
              <w:ind w:left="170"/>
              <w:rPr>
                <w:sz w:val="26"/>
                <w:szCs w:val="26"/>
              </w:rPr>
            </w:pPr>
            <w:r w:rsidRPr="005238E8">
              <w:rPr>
                <w:bCs/>
                <w:kern w:val="32"/>
                <w:sz w:val="26"/>
                <w:szCs w:val="26"/>
              </w:rPr>
              <w:t xml:space="preserve">Ссылка на сервис официального сайта </w:t>
            </w:r>
            <w:hyperlink r:id="rId9" w:history="1">
              <w:r w:rsidR="00377A65" w:rsidRPr="00793C68">
                <w:rPr>
                  <w:rStyle w:val="ae"/>
                  <w:bCs/>
                  <w:color w:val="auto"/>
                  <w:kern w:val="32"/>
                  <w:sz w:val="26"/>
                  <w:szCs w:val="26"/>
                </w:rPr>
                <w:t>https://docs.eaeunion.org/ru-ru/</w:t>
              </w:r>
            </w:hyperlink>
          </w:p>
          <w:p w:rsidR="00D3752C" w:rsidRPr="005238E8" w:rsidRDefault="00D3752C" w:rsidP="00D65487">
            <w:pPr>
              <w:pStyle w:val="a7"/>
              <w:spacing w:line="240" w:lineRule="auto"/>
              <w:ind w:left="170"/>
              <w:rPr>
                <w:b/>
                <w:sz w:val="26"/>
                <w:szCs w:val="26"/>
              </w:rPr>
            </w:pPr>
            <w:r w:rsidRPr="005238E8">
              <w:rPr>
                <w:bCs/>
                <w:kern w:val="32"/>
                <w:sz w:val="26"/>
                <w:szCs w:val="26"/>
              </w:rPr>
              <w:t>Почтовый адрес (адрес электронной почты)</w:t>
            </w:r>
            <w:r w:rsidRPr="005238E8">
              <w:rPr>
                <w:bCs/>
                <w:kern w:val="32"/>
                <w:sz w:val="26"/>
                <w:szCs w:val="26"/>
              </w:rPr>
              <w:br/>
              <w:t xml:space="preserve">для направления участниками публичного обсуждения заполненных опросных листов </w:t>
            </w:r>
            <w:proofErr w:type="spellStart"/>
            <w:r w:rsidR="00D65487">
              <w:rPr>
                <w:bCs/>
                <w:sz w:val="26"/>
                <w:szCs w:val="26"/>
                <w:u w:val="single"/>
                <w:lang w:val="en-US"/>
              </w:rPr>
              <w:t>kovale</w:t>
            </w:r>
            <w:r w:rsidR="00AA3418" w:rsidRPr="00AA3418">
              <w:rPr>
                <w:bCs/>
                <w:sz w:val="26"/>
                <w:szCs w:val="26"/>
                <w:u w:val="single"/>
                <w:lang w:val="en-US"/>
              </w:rPr>
              <w:t>va</w:t>
            </w:r>
            <w:proofErr w:type="spellEnd"/>
            <w:r w:rsidR="00AA3418" w:rsidRPr="00AA3418">
              <w:rPr>
                <w:bCs/>
                <w:sz w:val="26"/>
                <w:szCs w:val="26"/>
                <w:u w:val="single"/>
              </w:rPr>
              <w:t>@</w:t>
            </w:r>
            <w:proofErr w:type="spellStart"/>
            <w:r w:rsidR="00AA3418" w:rsidRPr="00AA3418">
              <w:rPr>
                <w:bCs/>
                <w:sz w:val="26"/>
                <w:szCs w:val="26"/>
                <w:u w:val="single"/>
                <w:lang w:val="en-US"/>
              </w:rPr>
              <w:t>eecommission</w:t>
            </w:r>
            <w:proofErr w:type="spellEnd"/>
            <w:r w:rsidR="00AA3418" w:rsidRPr="00AA3418">
              <w:rPr>
                <w:bCs/>
                <w:sz w:val="26"/>
                <w:szCs w:val="26"/>
                <w:u w:val="single"/>
              </w:rPr>
              <w:t>.</w:t>
            </w:r>
            <w:r w:rsidR="00AA3418" w:rsidRPr="00AA3418">
              <w:rPr>
                <w:bCs/>
                <w:sz w:val="26"/>
                <w:szCs w:val="26"/>
                <w:u w:val="single"/>
                <w:lang w:val="en-US"/>
              </w:rPr>
              <w:t>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 xml:space="preserve">от </w:t>
      </w:r>
      <w:r w:rsidR="007C3C10">
        <w:rPr>
          <w:rFonts w:eastAsia="Calibri"/>
        </w:rPr>
        <w:t xml:space="preserve">5 мая </w:t>
      </w:r>
      <w:r w:rsidRPr="003057F6">
        <w:rPr>
          <w:rFonts w:eastAsia="Calibri"/>
        </w:rPr>
        <w:t xml:space="preserve">2015 г. № </w:t>
      </w:r>
      <w:r w:rsidR="007C3C10">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323" w:rsidRDefault="00D37323" w:rsidP="00D3752C">
      <w:pPr>
        <w:spacing w:after="0" w:line="240" w:lineRule="auto"/>
      </w:pPr>
      <w:r>
        <w:separator/>
      </w:r>
    </w:p>
  </w:endnote>
  <w:endnote w:type="continuationSeparator" w:id="0">
    <w:p w:rsidR="00D37323" w:rsidRDefault="00D37323"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323" w:rsidRDefault="00D37323" w:rsidP="00D3752C">
      <w:pPr>
        <w:spacing w:after="0" w:line="240" w:lineRule="auto"/>
      </w:pPr>
      <w:r>
        <w:separator/>
      </w:r>
    </w:p>
  </w:footnote>
  <w:footnote w:type="continuationSeparator" w:id="0">
    <w:p w:rsidR="00D37323" w:rsidRDefault="00D37323"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7878F6">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37242"/>
    <w:rsid w:val="000539DC"/>
    <w:rsid w:val="0012769A"/>
    <w:rsid w:val="001613DD"/>
    <w:rsid w:val="001727B9"/>
    <w:rsid w:val="001A5E51"/>
    <w:rsid w:val="001E6CBE"/>
    <w:rsid w:val="002511B3"/>
    <w:rsid w:val="002516FA"/>
    <w:rsid w:val="002575CF"/>
    <w:rsid w:val="002818C2"/>
    <w:rsid w:val="002B0523"/>
    <w:rsid w:val="002B264F"/>
    <w:rsid w:val="002B49E8"/>
    <w:rsid w:val="0037230B"/>
    <w:rsid w:val="00377A65"/>
    <w:rsid w:val="004B49BC"/>
    <w:rsid w:val="00504DBE"/>
    <w:rsid w:val="00515FD4"/>
    <w:rsid w:val="005238E8"/>
    <w:rsid w:val="005D007E"/>
    <w:rsid w:val="005E4C3D"/>
    <w:rsid w:val="00606527"/>
    <w:rsid w:val="006478DE"/>
    <w:rsid w:val="00680A9B"/>
    <w:rsid w:val="006E261E"/>
    <w:rsid w:val="0076666A"/>
    <w:rsid w:val="007721C7"/>
    <w:rsid w:val="007878F6"/>
    <w:rsid w:val="00787BFB"/>
    <w:rsid w:val="00793C68"/>
    <w:rsid w:val="007C3C10"/>
    <w:rsid w:val="007F35C3"/>
    <w:rsid w:val="0083478F"/>
    <w:rsid w:val="008570DA"/>
    <w:rsid w:val="00883F16"/>
    <w:rsid w:val="008870FB"/>
    <w:rsid w:val="0089262C"/>
    <w:rsid w:val="0089422D"/>
    <w:rsid w:val="008C7934"/>
    <w:rsid w:val="009007AB"/>
    <w:rsid w:val="009032D8"/>
    <w:rsid w:val="00925AC3"/>
    <w:rsid w:val="0098447D"/>
    <w:rsid w:val="009F562C"/>
    <w:rsid w:val="00A124C4"/>
    <w:rsid w:val="00A30D70"/>
    <w:rsid w:val="00A32C9C"/>
    <w:rsid w:val="00A5173D"/>
    <w:rsid w:val="00AA3418"/>
    <w:rsid w:val="00B717E5"/>
    <w:rsid w:val="00B97E53"/>
    <w:rsid w:val="00BE7DB2"/>
    <w:rsid w:val="00BF317E"/>
    <w:rsid w:val="00C17FD6"/>
    <w:rsid w:val="00CA1953"/>
    <w:rsid w:val="00D2725C"/>
    <w:rsid w:val="00D32DF1"/>
    <w:rsid w:val="00D37323"/>
    <w:rsid w:val="00D3752C"/>
    <w:rsid w:val="00D547B2"/>
    <w:rsid w:val="00D65487"/>
    <w:rsid w:val="00D657FD"/>
    <w:rsid w:val="00DC5043"/>
    <w:rsid w:val="00E4477E"/>
    <w:rsid w:val="00E61CB5"/>
    <w:rsid w:val="00E97F4E"/>
    <w:rsid w:val="00EB35DF"/>
    <w:rsid w:val="00EC1306"/>
    <w:rsid w:val="00ED576C"/>
    <w:rsid w:val="00FA7811"/>
    <w:rsid w:val="00FC6854"/>
    <w:rsid w:val="00FE26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7721C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7721C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valeva@eecommission.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eaeunion.org/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2DD67-C181-4D28-86EF-7423F06E9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1373</Words>
  <Characters>7829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Ковалева Наталья Николаевна</cp:lastModifiedBy>
  <cp:revision>6</cp:revision>
  <cp:lastPrinted>2017-08-31T12:12:00Z</cp:lastPrinted>
  <dcterms:created xsi:type="dcterms:W3CDTF">2019-10-08T06:21:00Z</dcterms:created>
  <dcterms:modified xsi:type="dcterms:W3CDTF">2019-10-08T10:14:00Z</dcterms:modified>
</cp:coreProperties>
</file>